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59" w:rsidRDefault="00E61A59" w:rsidP="005A58C2">
      <w:pPr>
        <w:jc w:val="center"/>
        <w:rPr>
          <w:sz w:val="28"/>
          <w:szCs w:val="28"/>
        </w:rPr>
      </w:pPr>
      <w:r w:rsidRPr="00E61A59">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01.6pt;margin-top:-37.4pt;width:228.85pt;height:66.85pt;z-index:251660288;mso-width-relative:margin;mso-height-relative:margin">
            <v:textbox style="mso-next-textbox:#_x0000_s1026">
              <w:txbxContent>
                <w:p w:rsidR="00E61A59" w:rsidRDefault="00E61A59">
                  <w:r>
                    <w:t>Learn your terminology! Using the terms in your writing helps ensure you are producing Level 3 answers and sometimes you are asked for definitions – 2 mark questions.</w:t>
                  </w:r>
                </w:p>
              </w:txbxContent>
            </v:textbox>
          </v:shape>
        </w:pict>
      </w:r>
    </w:p>
    <w:p w:rsidR="008C3D23" w:rsidRPr="005A58C2" w:rsidRDefault="008C3D23" w:rsidP="005A58C2">
      <w:pPr>
        <w:jc w:val="center"/>
        <w:rPr>
          <w:sz w:val="28"/>
          <w:szCs w:val="28"/>
        </w:rPr>
      </w:pPr>
      <w:r w:rsidRPr="005A58C2">
        <w:rPr>
          <w:sz w:val="28"/>
          <w:szCs w:val="28"/>
        </w:rPr>
        <w:t>Water on the Land – Terminology:</w:t>
      </w:r>
    </w:p>
    <w:tbl>
      <w:tblPr>
        <w:tblStyle w:val="TableGrid"/>
        <w:tblW w:w="5000" w:type="pct"/>
        <w:tblLook w:val="04A0"/>
      </w:tblPr>
      <w:tblGrid>
        <w:gridCol w:w="3200"/>
        <w:gridCol w:w="7482"/>
      </w:tblGrid>
      <w:tr w:rsidR="008C3D23" w:rsidRPr="008C3D23" w:rsidTr="00E61A59">
        <w:tc>
          <w:tcPr>
            <w:tcW w:w="1498" w:type="pct"/>
          </w:tcPr>
          <w:p w:rsidR="008C3D23" w:rsidRPr="008C3D23" w:rsidRDefault="008C3D23">
            <w:pPr>
              <w:rPr>
                <w:sz w:val="32"/>
                <w:szCs w:val="32"/>
              </w:rPr>
            </w:pPr>
            <w:r w:rsidRPr="008C3D23">
              <w:rPr>
                <w:sz w:val="32"/>
                <w:szCs w:val="32"/>
              </w:rPr>
              <w:t>Weathering</w:t>
            </w:r>
          </w:p>
        </w:tc>
        <w:tc>
          <w:tcPr>
            <w:tcW w:w="3502" w:type="pct"/>
          </w:tcPr>
          <w:p w:rsidR="008C3D23" w:rsidRPr="000C3561" w:rsidRDefault="008C3D23">
            <w:pPr>
              <w:rPr>
                <w:rFonts w:ascii="Comic Sans MS" w:hAnsi="Comic Sans MS"/>
                <w:sz w:val="24"/>
                <w:szCs w:val="24"/>
              </w:rPr>
            </w:pPr>
            <w:r w:rsidRPr="000C3561">
              <w:rPr>
                <w:rFonts w:ascii="Comic Sans MS" w:hAnsi="Comic Sans MS"/>
                <w:sz w:val="24"/>
                <w:szCs w:val="24"/>
              </w:rPr>
              <w:t>The breakup of rocks in their original place at or close to the earth’s surface. It is largely</w:t>
            </w:r>
            <w:r w:rsidR="000C3561">
              <w:rPr>
                <w:rFonts w:ascii="Comic Sans MS" w:hAnsi="Comic Sans MS"/>
                <w:sz w:val="24"/>
                <w:szCs w:val="24"/>
              </w:rPr>
              <w:t xml:space="preserve"> caused by elements of the weat</w:t>
            </w:r>
            <w:r w:rsidRPr="000C3561">
              <w:rPr>
                <w:rFonts w:ascii="Comic Sans MS" w:hAnsi="Comic Sans MS"/>
                <w:sz w:val="24"/>
                <w:szCs w:val="24"/>
              </w:rPr>
              <w:t>h</w:t>
            </w:r>
            <w:r w:rsidR="000C3561">
              <w:rPr>
                <w:rFonts w:ascii="Comic Sans MS" w:hAnsi="Comic Sans MS"/>
                <w:sz w:val="24"/>
                <w:szCs w:val="24"/>
              </w:rPr>
              <w:t>e</w:t>
            </w:r>
            <w:r w:rsidRPr="000C3561">
              <w:rPr>
                <w:rFonts w:ascii="Comic Sans MS" w:hAnsi="Comic Sans MS"/>
                <w:sz w:val="24"/>
                <w:szCs w:val="24"/>
              </w:rPr>
              <w:t>r</w:t>
            </w:r>
          </w:p>
        </w:tc>
      </w:tr>
      <w:tr w:rsidR="008C3D23" w:rsidRPr="008C3D23" w:rsidTr="00E61A59">
        <w:tc>
          <w:tcPr>
            <w:tcW w:w="1498" w:type="pct"/>
          </w:tcPr>
          <w:p w:rsidR="008C3D23" w:rsidRPr="008C3D23" w:rsidRDefault="008C3D23">
            <w:pPr>
              <w:rPr>
                <w:sz w:val="32"/>
                <w:szCs w:val="32"/>
              </w:rPr>
            </w:pPr>
            <w:r w:rsidRPr="008C3D23">
              <w:rPr>
                <w:sz w:val="32"/>
                <w:szCs w:val="32"/>
              </w:rPr>
              <w:t>Erosion</w:t>
            </w:r>
          </w:p>
        </w:tc>
        <w:tc>
          <w:tcPr>
            <w:tcW w:w="3502" w:type="pct"/>
          </w:tcPr>
          <w:p w:rsidR="008C3D23" w:rsidRPr="000C3561" w:rsidRDefault="008C3D23" w:rsidP="008C3D23">
            <w:pPr>
              <w:rPr>
                <w:rFonts w:ascii="Comic Sans MS" w:hAnsi="Comic Sans MS"/>
                <w:sz w:val="24"/>
                <w:szCs w:val="24"/>
              </w:rPr>
            </w:pPr>
            <w:r w:rsidRPr="000C3561">
              <w:rPr>
                <w:rFonts w:ascii="Comic Sans MS" w:hAnsi="Comic Sans MS"/>
                <w:color w:val="333333"/>
                <w:sz w:val="24"/>
                <w:szCs w:val="24"/>
              </w:rPr>
              <w:t>The removal of weathered sediment or rocks by the forces of wind, water and ice</w:t>
            </w:r>
          </w:p>
        </w:tc>
      </w:tr>
      <w:tr w:rsidR="00BE0F0B" w:rsidRPr="008C3D23" w:rsidTr="00E61A59">
        <w:tc>
          <w:tcPr>
            <w:tcW w:w="5000" w:type="pct"/>
            <w:gridSpan w:val="2"/>
          </w:tcPr>
          <w:p w:rsidR="00BE0F0B" w:rsidRPr="000C3561" w:rsidRDefault="00BE0F0B">
            <w:pPr>
              <w:rPr>
                <w:rFonts w:ascii="Comic Sans MS" w:hAnsi="Comic Sans MS"/>
                <w:sz w:val="24"/>
                <w:szCs w:val="24"/>
              </w:rPr>
            </w:pPr>
            <w:r w:rsidRPr="008C3D23">
              <w:rPr>
                <w:sz w:val="32"/>
                <w:szCs w:val="32"/>
              </w:rPr>
              <w:t>Processes of erosion:</w:t>
            </w:r>
          </w:p>
        </w:tc>
      </w:tr>
      <w:tr w:rsidR="008C3D23" w:rsidRPr="008C3D23" w:rsidTr="00E61A59">
        <w:tc>
          <w:tcPr>
            <w:tcW w:w="1498" w:type="pct"/>
          </w:tcPr>
          <w:p w:rsidR="008C3D23" w:rsidRPr="008C3D23" w:rsidRDefault="008C3D23" w:rsidP="008C3D23">
            <w:pPr>
              <w:pStyle w:val="ListParagraph"/>
              <w:numPr>
                <w:ilvl w:val="0"/>
                <w:numId w:val="1"/>
              </w:numPr>
              <w:rPr>
                <w:sz w:val="32"/>
                <w:szCs w:val="32"/>
              </w:rPr>
            </w:pPr>
            <w:r w:rsidRPr="008C3D23">
              <w:rPr>
                <w:sz w:val="32"/>
                <w:szCs w:val="32"/>
              </w:rPr>
              <w:t>Hydraulic Action</w:t>
            </w:r>
          </w:p>
        </w:tc>
        <w:tc>
          <w:tcPr>
            <w:tcW w:w="3502" w:type="pct"/>
          </w:tcPr>
          <w:p w:rsidR="008C3D23" w:rsidRPr="000C3561" w:rsidRDefault="000C3561">
            <w:pPr>
              <w:rPr>
                <w:rFonts w:ascii="Comic Sans MS" w:hAnsi="Comic Sans MS"/>
                <w:sz w:val="24"/>
                <w:szCs w:val="24"/>
              </w:rPr>
            </w:pPr>
            <w:r w:rsidRPr="000C3561">
              <w:rPr>
                <w:rFonts w:ascii="Comic Sans MS" w:hAnsi="Comic Sans MS"/>
                <w:sz w:val="24"/>
                <w:szCs w:val="24"/>
              </w:rPr>
              <w:t>The sheer force of the water hitting the bed and banks.</w:t>
            </w:r>
          </w:p>
        </w:tc>
      </w:tr>
      <w:tr w:rsidR="008C3D23" w:rsidRPr="008C3D23" w:rsidTr="00E61A59">
        <w:tc>
          <w:tcPr>
            <w:tcW w:w="1498" w:type="pct"/>
          </w:tcPr>
          <w:p w:rsidR="008C3D23" w:rsidRPr="008C3D23" w:rsidRDefault="008C3D23" w:rsidP="008C3D23">
            <w:pPr>
              <w:pStyle w:val="ListParagraph"/>
              <w:numPr>
                <w:ilvl w:val="0"/>
                <w:numId w:val="1"/>
              </w:numPr>
              <w:rPr>
                <w:sz w:val="32"/>
                <w:szCs w:val="32"/>
              </w:rPr>
            </w:pPr>
            <w:r w:rsidRPr="008C3D23">
              <w:rPr>
                <w:sz w:val="32"/>
                <w:szCs w:val="32"/>
              </w:rPr>
              <w:t>Abrasion</w:t>
            </w:r>
          </w:p>
        </w:tc>
        <w:tc>
          <w:tcPr>
            <w:tcW w:w="3502" w:type="pct"/>
          </w:tcPr>
          <w:p w:rsidR="008C3D23" w:rsidRPr="000C3561" w:rsidRDefault="000C3561">
            <w:pPr>
              <w:rPr>
                <w:rFonts w:ascii="Comic Sans MS" w:hAnsi="Comic Sans MS"/>
                <w:sz w:val="24"/>
                <w:szCs w:val="24"/>
              </w:rPr>
            </w:pPr>
            <w:r w:rsidRPr="000C3561">
              <w:rPr>
                <w:rFonts w:ascii="Comic Sans MS" w:hAnsi="Comic Sans MS"/>
                <w:sz w:val="24"/>
                <w:szCs w:val="24"/>
              </w:rPr>
              <w:t>The load being carried by the river repeatedly hits the bed and banks – a sandpapering effect</w:t>
            </w:r>
          </w:p>
        </w:tc>
      </w:tr>
      <w:tr w:rsidR="008C3D23" w:rsidRPr="008C3D23" w:rsidTr="00E61A59">
        <w:tc>
          <w:tcPr>
            <w:tcW w:w="1498" w:type="pct"/>
          </w:tcPr>
          <w:p w:rsidR="008C3D23" w:rsidRPr="008C3D23" w:rsidRDefault="008C3D23" w:rsidP="008C3D23">
            <w:pPr>
              <w:pStyle w:val="ListParagraph"/>
              <w:numPr>
                <w:ilvl w:val="0"/>
                <w:numId w:val="1"/>
              </w:numPr>
              <w:rPr>
                <w:sz w:val="32"/>
                <w:szCs w:val="32"/>
              </w:rPr>
            </w:pPr>
            <w:r w:rsidRPr="008C3D23">
              <w:rPr>
                <w:sz w:val="32"/>
                <w:szCs w:val="32"/>
              </w:rPr>
              <w:t>Attrition</w:t>
            </w:r>
          </w:p>
        </w:tc>
        <w:tc>
          <w:tcPr>
            <w:tcW w:w="3502" w:type="pct"/>
          </w:tcPr>
          <w:p w:rsidR="008C3D23" w:rsidRPr="000C3561" w:rsidRDefault="000C3561">
            <w:pPr>
              <w:rPr>
                <w:rFonts w:ascii="Comic Sans MS" w:hAnsi="Comic Sans MS"/>
                <w:sz w:val="24"/>
                <w:szCs w:val="24"/>
              </w:rPr>
            </w:pPr>
            <w:r w:rsidRPr="000C3561">
              <w:rPr>
                <w:rFonts w:ascii="Comic Sans MS" w:hAnsi="Comic Sans MS"/>
                <w:sz w:val="24"/>
                <w:szCs w:val="24"/>
              </w:rPr>
              <w:t>The material being carried by the river knocks against one another causing it to become smaller and rounder over time.</w:t>
            </w:r>
          </w:p>
        </w:tc>
      </w:tr>
      <w:tr w:rsidR="008C3D23" w:rsidRPr="008C3D23" w:rsidTr="00E61A59">
        <w:tc>
          <w:tcPr>
            <w:tcW w:w="1498" w:type="pct"/>
          </w:tcPr>
          <w:p w:rsidR="008C3D23" w:rsidRPr="008C3D23" w:rsidRDefault="008C3D23" w:rsidP="008C3D23">
            <w:pPr>
              <w:pStyle w:val="ListParagraph"/>
              <w:numPr>
                <w:ilvl w:val="0"/>
                <w:numId w:val="1"/>
              </w:numPr>
              <w:rPr>
                <w:sz w:val="32"/>
                <w:szCs w:val="32"/>
              </w:rPr>
            </w:pPr>
            <w:r w:rsidRPr="008C3D23">
              <w:rPr>
                <w:sz w:val="32"/>
                <w:szCs w:val="32"/>
              </w:rPr>
              <w:t>Solution</w:t>
            </w:r>
          </w:p>
        </w:tc>
        <w:tc>
          <w:tcPr>
            <w:tcW w:w="3502" w:type="pct"/>
          </w:tcPr>
          <w:p w:rsidR="008C3D23" w:rsidRPr="000C3561" w:rsidRDefault="000C3561">
            <w:pPr>
              <w:rPr>
                <w:rFonts w:ascii="Comic Sans MS" w:hAnsi="Comic Sans MS"/>
                <w:sz w:val="24"/>
                <w:szCs w:val="24"/>
              </w:rPr>
            </w:pPr>
            <w:r w:rsidRPr="000C3561">
              <w:rPr>
                <w:rFonts w:ascii="Comic Sans MS" w:hAnsi="Comic Sans MS"/>
                <w:sz w:val="24"/>
                <w:szCs w:val="24"/>
              </w:rPr>
              <w:t>Occurs where the river flows over rocks that are soluble in rainwater, such as chalk and limestone. They become part of the water as they are dissolved by it.</w:t>
            </w:r>
          </w:p>
        </w:tc>
      </w:tr>
      <w:tr w:rsidR="00BE0F0B" w:rsidRPr="008C3D23" w:rsidTr="00E61A59">
        <w:tc>
          <w:tcPr>
            <w:tcW w:w="5000" w:type="pct"/>
            <w:gridSpan w:val="2"/>
          </w:tcPr>
          <w:p w:rsidR="00BE0F0B" w:rsidRPr="000C3561" w:rsidRDefault="00BE0F0B">
            <w:pPr>
              <w:rPr>
                <w:rFonts w:ascii="Comic Sans MS" w:hAnsi="Comic Sans MS"/>
                <w:sz w:val="24"/>
                <w:szCs w:val="24"/>
              </w:rPr>
            </w:pPr>
            <w:r w:rsidRPr="008C3D23">
              <w:rPr>
                <w:sz w:val="32"/>
                <w:szCs w:val="32"/>
              </w:rPr>
              <w:t>Directions of erosion:</w:t>
            </w:r>
          </w:p>
        </w:tc>
      </w:tr>
      <w:tr w:rsidR="008C3D23" w:rsidRPr="008C3D23" w:rsidTr="00E61A59">
        <w:tc>
          <w:tcPr>
            <w:tcW w:w="1498" w:type="pct"/>
          </w:tcPr>
          <w:p w:rsidR="008C3D23" w:rsidRPr="008C3D23" w:rsidRDefault="008C3D23" w:rsidP="008C3D23">
            <w:pPr>
              <w:pStyle w:val="ListParagraph"/>
              <w:numPr>
                <w:ilvl w:val="0"/>
                <w:numId w:val="3"/>
              </w:numPr>
              <w:rPr>
                <w:sz w:val="32"/>
                <w:szCs w:val="32"/>
              </w:rPr>
            </w:pPr>
            <w:r w:rsidRPr="008C3D23">
              <w:rPr>
                <w:sz w:val="32"/>
                <w:szCs w:val="32"/>
              </w:rPr>
              <w:t>Vertical Erosion</w:t>
            </w:r>
          </w:p>
        </w:tc>
        <w:tc>
          <w:tcPr>
            <w:tcW w:w="3502" w:type="pct"/>
          </w:tcPr>
          <w:p w:rsidR="008C3D23" w:rsidRPr="000C3561" w:rsidRDefault="000C3561">
            <w:pPr>
              <w:rPr>
                <w:rFonts w:ascii="Comic Sans MS" w:hAnsi="Comic Sans MS"/>
                <w:sz w:val="24"/>
                <w:szCs w:val="24"/>
              </w:rPr>
            </w:pPr>
            <w:r w:rsidRPr="000C3561">
              <w:rPr>
                <w:rFonts w:ascii="Comic Sans MS" w:hAnsi="Comic Sans MS"/>
                <w:sz w:val="24"/>
                <w:szCs w:val="24"/>
              </w:rPr>
              <w:t>In the upper course of a river there is much potential energy as the gradient is so steep, this allows the river to erode rapidly downwards</w:t>
            </w:r>
          </w:p>
        </w:tc>
      </w:tr>
      <w:tr w:rsidR="008C3D23" w:rsidRPr="008C3D23" w:rsidTr="00E61A59">
        <w:tc>
          <w:tcPr>
            <w:tcW w:w="1498" w:type="pct"/>
          </w:tcPr>
          <w:p w:rsidR="008C3D23" w:rsidRPr="008C3D23" w:rsidRDefault="008C3D23" w:rsidP="008C3D23">
            <w:pPr>
              <w:pStyle w:val="ListParagraph"/>
              <w:numPr>
                <w:ilvl w:val="0"/>
                <w:numId w:val="3"/>
              </w:numPr>
              <w:rPr>
                <w:sz w:val="32"/>
                <w:szCs w:val="32"/>
              </w:rPr>
            </w:pPr>
            <w:r w:rsidRPr="008C3D23">
              <w:rPr>
                <w:sz w:val="32"/>
                <w:szCs w:val="32"/>
              </w:rPr>
              <w:t>Lateral Erosion</w:t>
            </w:r>
          </w:p>
        </w:tc>
        <w:tc>
          <w:tcPr>
            <w:tcW w:w="3502" w:type="pct"/>
          </w:tcPr>
          <w:p w:rsidR="008C3D23" w:rsidRPr="000C3561" w:rsidRDefault="000C3561" w:rsidP="000C3561">
            <w:pPr>
              <w:rPr>
                <w:rFonts w:ascii="Comic Sans MS" w:hAnsi="Comic Sans MS"/>
                <w:sz w:val="24"/>
                <w:szCs w:val="24"/>
              </w:rPr>
            </w:pPr>
            <w:r w:rsidRPr="000C3561">
              <w:rPr>
                <w:rFonts w:ascii="Comic Sans MS" w:hAnsi="Comic Sans MS"/>
                <w:sz w:val="24"/>
                <w:szCs w:val="24"/>
              </w:rPr>
              <w:t>In the middle and lower course rivers tend to have more lateral erosion simply because the gradient is flatter, and therefore the river meanders to find the best route possible to sea, this causes more erosion on the outer part of the river channel, causing more lateral erosion.</w:t>
            </w:r>
          </w:p>
        </w:tc>
      </w:tr>
      <w:tr w:rsidR="00BE0F0B" w:rsidRPr="008C3D23" w:rsidTr="00E61A59">
        <w:tc>
          <w:tcPr>
            <w:tcW w:w="5000" w:type="pct"/>
            <w:gridSpan w:val="2"/>
          </w:tcPr>
          <w:p w:rsidR="00BE0F0B" w:rsidRPr="008C3D23" w:rsidRDefault="00BE0F0B">
            <w:pPr>
              <w:rPr>
                <w:sz w:val="32"/>
                <w:szCs w:val="32"/>
              </w:rPr>
            </w:pPr>
            <w:r w:rsidRPr="008C3D23">
              <w:rPr>
                <w:sz w:val="32"/>
                <w:szCs w:val="32"/>
              </w:rPr>
              <w:t>Processes of Transportation:</w:t>
            </w:r>
          </w:p>
        </w:tc>
      </w:tr>
      <w:tr w:rsidR="008C3D23" w:rsidRPr="008C3D23" w:rsidTr="00E61A59">
        <w:tc>
          <w:tcPr>
            <w:tcW w:w="1498" w:type="pct"/>
          </w:tcPr>
          <w:p w:rsidR="008C3D23" w:rsidRPr="008C3D23" w:rsidRDefault="008C3D23" w:rsidP="008C3D23">
            <w:pPr>
              <w:pStyle w:val="ListParagraph"/>
              <w:numPr>
                <w:ilvl w:val="0"/>
                <w:numId w:val="2"/>
              </w:numPr>
              <w:rPr>
                <w:sz w:val="32"/>
                <w:szCs w:val="32"/>
              </w:rPr>
            </w:pPr>
            <w:r w:rsidRPr="008C3D23">
              <w:rPr>
                <w:sz w:val="32"/>
                <w:szCs w:val="32"/>
              </w:rPr>
              <w:t>Traction</w:t>
            </w:r>
          </w:p>
        </w:tc>
        <w:tc>
          <w:tcPr>
            <w:tcW w:w="3502" w:type="pct"/>
          </w:tcPr>
          <w:p w:rsidR="008C3D23" w:rsidRPr="008C3D23" w:rsidRDefault="000C3561">
            <w:pPr>
              <w:rPr>
                <w:sz w:val="32"/>
                <w:szCs w:val="32"/>
              </w:rPr>
            </w:pPr>
            <w:r>
              <w:rPr>
                <w:sz w:val="32"/>
                <w:szCs w:val="32"/>
              </w:rPr>
              <w:t>The largest material is rolled along the bed of the river at times of high discharge</w:t>
            </w:r>
          </w:p>
        </w:tc>
      </w:tr>
      <w:tr w:rsidR="008C3D23" w:rsidRPr="008C3D23" w:rsidTr="00E61A59">
        <w:tc>
          <w:tcPr>
            <w:tcW w:w="1498" w:type="pct"/>
          </w:tcPr>
          <w:p w:rsidR="008C3D23" w:rsidRPr="008C3D23" w:rsidRDefault="008C3D23" w:rsidP="008C3D23">
            <w:pPr>
              <w:pStyle w:val="ListParagraph"/>
              <w:numPr>
                <w:ilvl w:val="0"/>
                <w:numId w:val="2"/>
              </w:numPr>
              <w:rPr>
                <w:sz w:val="32"/>
                <w:szCs w:val="32"/>
              </w:rPr>
            </w:pPr>
            <w:r w:rsidRPr="008C3D23">
              <w:rPr>
                <w:sz w:val="32"/>
                <w:szCs w:val="32"/>
              </w:rPr>
              <w:t>Saltation</w:t>
            </w:r>
          </w:p>
        </w:tc>
        <w:tc>
          <w:tcPr>
            <w:tcW w:w="3502" w:type="pct"/>
          </w:tcPr>
          <w:p w:rsidR="008C3D23" w:rsidRPr="008C3D23" w:rsidRDefault="000C3561">
            <w:pPr>
              <w:rPr>
                <w:sz w:val="32"/>
                <w:szCs w:val="32"/>
              </w:rPr>
            </w:pPr>
            <w:r>
              <w:rPr>
                <w:sz w:val="32"/>
                <w:szCs w:val="32"/>
              </w:rPr>
              <w:t>Small stones and grains of sand bounce along the bed in a leap-frogging motion.</w:t>
            </w:r>
          </w:p>
        </w:tc>
      </w:tr>
      <w:tr w:rsidR="008C3D23" w:rsidRPr="008C3D23" w:rsidTr="00E61A59">
        <w:tc>
          <w:tcPr>
            <w:tcW w:w="1498" w:type="pct"/>
          </w:tcPr>
          <w:p w:rsidR="008C3D23" w:rsidRPr="008C3D23" w:rsidRDefault="008C3D23" w:rsidP="008C3D23">
            <w:pPr>
              <w:pStyle w:val="ListParagraph"/>
              <w:numPr>
                <w:ilvl w:val="0"/>
                <w:numId w:val="2"/>
              </w:numPr>
              <w:rPr>
                <w:sz w:val="32"/>
                <w:szCs w:val="32"/>
              </w:rPr>
            </w:pPr>
            <w:r w:rsidRPr="008C3D23">
              <w:rPr>
                <w:sz w:val="32"/>
                <w:szCs w:val="32"/>
              </w:rPr>
              <w:t>Solution</w:t>
            </w:r>
          </w:p>
        </w:tc>
        <w:tc>
          <w:tcPr>
            <w:tcW w:w="3502" w:type="pct"/>
          </w:tcPr>
          <w:p w:rsidR="008C3D23" w:rsidRPr="008C3D23" w:rsidRDefault="000C3561">
            <w:pPr>
              <w:rPr>
                <w:sz w:val="32"/>
                <w:szCs w:val="32"/>
              </w:rPr>
            </w:pPr>
            <w:r>
              <w:rPr>
                <w:sz w:val="32"/>
                <w:szCs w:val="32"/>
              </w:rPr>
              <w:t>This is dissolved load and occurs with rocks that are soluble in rainwater such as chalk and limestone.</w:t>
            </w:r>
          </w:p>
        </w:tc>
      </w:tr>
      <w:tr w:rsidR="008C3D23" w:rsidRPr="008C3D23" w:rsidTr="00E61A59">
        <w:tc>
          <w:tcPr>
            <w:tcW w:w="1498" w:type="pct"/>
          </w:tcPr>
          <w:p w:rsidR="008C3D23" w:rsidRPr="008C3D23" w:rsidRDefault="008C3D23" w:rsidP="008C3D23">
            <w:pPr>
              <w:pStyle w:val="ListParagraph"/>
              <w:numPr>
                <w:ilvl w:val="0"/>
                <w:numId w:val="2"/>
              </w:numPr>
              <w:rPr>
                <w:sz w:val="32"/>
                <w:szCs w:val="32"/>
              </w:rPr>
            </w:pPr>
            <w:r w:rsidRPr="008C3D23">
              <w:rPr>
                <w:sz w:val="32"/>
                <w:szCs w:val="32"/>
              </w:rPr>
              <w:t>Suspension</w:t>
            </w:r>
          </w:p>
        </w:tc>
        <w:tc>
          <w:tcPr>
            <w:tcW w:w="3502" w:type="pct"/>
          </w:tcPr>
          <w:p w:rsidR="008C3D23" w:rsidRPr="008C3D23" w:rsidRDefault="000C3561">
            <w:pPr>
              <w:rPr>
                <w:sz w:val="32"/>
                <w:szCs w:val="32"/>
              </w:rPr>
            </w:pPr>
            <w:r>
              <w:rPr>
                <w:sz w:val="32"/>
                <w:szCs w:val="32"/>
              </w:rPr>
              <w:t>The finest material (clay) is carried within the water. It floats in the river and is moved as it flows.</w:t>
            </w:r>
          </w:p>
        </w:tc>
      </w:tr>
      <w:tr w:rsidR="008C3D23" w:rsidRPr="008C3D23" w:rsidTr="00E61A59">
        <w:tc>
          <w:tcPr>
            <w:tcW w:w="1498" w:type="pct"/>
          </w:tcPr>
          <w:p w:rsidR="008C3D23" w:rsidRPr="008C3D23" w:rsidRDefault="008C3D23">
            <w:pPr>
              <w:rPr>
                <w:sz w:val="32"/>
                <w:szCs w:val="32"/>
              </w:rPr>
            </w:pPr>
            <w:r w:rsidRPr="008C3D23">
              <w:rPr>
                <w:sz w:val="32"/>
                <w:szCs w:val="32"/>
              </w:rPr>
              <w:t>Deposition</w:t>
            </w:r>
          </w:p>
        </w:tc>
        <w:tc>
          <w:tcPr>
            <w:tcW w:w="3502" w:type="pct"/>
          </w:tcPr>
          <w:p w:rsidR="008C3D23" w:rsidRPr="008C3D23" w:rsidRDefault="005A58C2">
            <w:pPr>
              <w:rPr>
                <w:sz w:val="32"/>
                <w:szCs w:val="32"/>
              </w:rPr>
            </w:pPr>
            <w:r>
              <w:rPr>
                <w:sz w:val="32"/>
                <w:szCs w:val="32"/>
              </w:rPr>
              <w:t>When a river dumps the material it has been carrying. Usually when there is a fall in velocity and/or discharge e.g. when gradient changes or when a river enters a lake or the sea.</w:t>
            </w:r>
          </w:p>
        </w:tc>
      </w:tr>
      <w:tr w:rsidR="008C3D23" w:rsidRPr="008C3D23" w:rsidTr="00E61A59">
        <w:tc>
          <w:tcPr>
            <w:tcW w:w="1498" w:type="pct"/>
          </w:tcPr>
          <w:p w:rsidR="008C3D23" w:rsidRPr="008C3D23" w:rsidRDefault="005A58C2">
            <w:pPr>
              <w:rPr>
                <w:sz w:val="32"/>
                <w:szCs w:val="32"/>
              </w:rPr>
            </w:pPr>
            <w:r>
              <w:rPr>
                <w:sz w:val="32"/>
                <w:szCs w:val="32"/>
              </w:rPr>
              <w:t>Load</w:t>
            </w:r>
          </w:p>
        </w:tc>
        <w:tc>
          <w:tcPr>
            <w:tcW w:w="3502" w:type="pct"/>
          </w:tcPr>
          <w:p w:rsidR="008C3D23" w:rsidRPr="008C3D23" w:rsidRDefault="005A58C2">
            <w:pPr>
              <w:rPr>
                <w:sz w:val="32"/>
                <w:szCs w:val="32"/>
              </w:rPr>
            </w:pPr>
            <w:r>
              <w:rPr>
                <w:sz w:val="32"/>
                <w:szCs w:val="32"/>
              </w:rPr>
              <w:t>Material of any size carried by a river e.g. boulders, pebbles, sand, clay</w:t>
            </w:r>
          </w:p>
        </w:tc>
      </w:tr>
      <w:tr w:rsidR="008C3D23" w:rsidRPr="008C3D23" w:rsidTr="00E61A59">
        <w:tc>
          <w:tcPr>
            <w:tcW w:w="1498" w:type="pct"/>
          </w:tcPr>
          <w:p w:rsidR="008C3D23" w:rsidRPr="008C3D23" w:rsidRDefault="008C3D23">
            <w:pPr>
              <w:rPr>
                <w:sz w:val="32"/>
                <w:szCs w:val="32"/>
              </w:rPr>
            </w:pPr>
            <w:r w:rsidRPr="008C3D23">
              <w:rPr>
                <w:sz w:val="32"/>
                <w:szCs w:val="32"/>
              </w:rPr>
              <w:lastRenderedPageBreak/>
              <w:t>Discharge</w:t>
            </w:r>
          </w:p>
        </w:tc>
        <w:tc>
          <w:tcPr>
            <w:tcW w:w="3502" w:type="pct"/>
          </w:tcPr>
          <w:p w:rsidR="008C3D23" w:rsidRPr="008C3D23" w:rsidRDefault="005A58C2" w:rsidP="005A58C2">
            <w:pPr>
              <w:rPr>
                <w:sz w:val="32"/>
                <w:szCs w:val="32"/>
              </w:rPr>
            </w:pPr>
            <w:r>
              <w:rPr>
                <w:sz w:val="32"/>
                <w:szCs w:val="32"/>
              </w:rPr>
              <w:t>The volume of water passing a given point at a given time in a river measured in cumecs</w:t>
            </w:r>
          </w:p>
        </w:tc>
      </w:tr>
      <w:tr w:rsidR="008C3D23" w:rsidRPr="008C3D23" w:rsidTr="00E61A59">
        <w:tc>
          <w:tcPr>
            <w:tcW w:w="1498" w:type="pct"/>
          </w:tcPr>
          <w:p w:rsidR="008C3D23" w:rsidRPr="008C3D23" w:rsidRDefault="008C3D23">
            <w:pPr>
              <w:rPr>
                <w:sz w:val="32"/>
                <w:szCs w:val="32"/>
              </w:rPr>
            </w:pPr>
            <w:r w:rsidRPr="008C3D23">
              <w:rPr>
                <w:sz w:val="32"/>
                <w:szCs w:val="32"/>
              </w:rPr>
              <w:t>velocity</w:t>
            </w:r>
          </w:p>
        </w:tc>
        <w:tc>
          <w:tcPr>
            <w:tcW w:w="3502" w:type="pct"/>
          </w:tcPr>
          <w:p w:rsidR="008C3D23" w:rsidRPr="008C3D23" w:rsidRDefault="005A58C2">
            <w:pPr>
              <w:rPr>
                <w:sz w:val="32"/>
                <w:szCs w:val="32"/>
              </w:rPr>
            </w:pPr>
            <w:r>
              <w:rPr>
                <w:sz w:val="32"/>
                <w:szCs w:val="32"/>
              </w:rPr>
              <w:t>The speed of the river measured in m/sec</w:t>
            </w:r>
          </w:p>
        </w:tc>
      </w:tr>
      <w:tr w:rsidR="008C3D23" w:rsidRPr="008C3D23" w:rsidTr="00E61A59">
        <w:tc>
          <w:tcPr>
            <w:tcW w:w="1498" w:type="pct"/>
          </w:tcPr>
          <w:p w:rsidR="008C3D23" w:rsidRPr="008C3D23" w:rsidRDefault="008C3D23">
            <w:pPr>
              <w:rPr>
                <w:sz w:val="32"/>
                <w:szCs w:val="32"/>
              </w:rPr>
            </w:pPr>
            <w:r>
              <w:rPr>
                <w:sz w:val="32"/>
                <w:szCs w:val="32"/>
              </w:rPr>
              <w:t>Lag time</w:t>
            </w:r>
          </w:p>
        </w:tc>
        <w:tc>
          <w:tcPr>
            <w:tcW w:w="3502" w:type="pct"/>
          </w:tcPr>
          <w:p w:rsidR="008C3D23" w:rsidRPr="008C3D23" w:rsidRDefault="005A58C2">
            <w:pPr>
              <w:rPr>
                <w:sz w:val="32"/>
                <w:szCs w:val="32"/>
              </w:rPr>
            </w:pPr>
            <w:r>
              <w:rPr>
                <w:sz w:val="32"/>
                <w:szCs w:val="32"/>
              </w:rPr>
              <w:t>The time between peak rainfall and peak discharge</w:t>
            </w:r>
          </w:p>
        </w:tc>
      </w:tr>
      <w:tr w:rsidR="008C3D23" w:rsidRPr="008C3D23" w:rsidTr="00E61A59">
        <w:tc>
          <w:tcPr>
            <w:tcW w:w="1498" w:type="pct"/>
          </w:tcPr>
          <w:p w:rsidR="008C3D23" w:rsidRPr="008C3D23" w:rsidRDefault="008C3D23">
            <w:pPr>
              <w:rPr>
                <w:sz w:val="32"/>
                <w:szCs w:val="32"/>
              </w:rPr>
            </w:pPr>
            <w:r>
              <w:rPr>
                <w:sz w:val="32"/>
                <w:szCs w:val="32"/>
              </w:rPr>
              <w:t>Surface runoff</w:t>
            </w:r>
          </w:p>
        </w:tc>
        <w:tc>
          <w:tcPr>
            <w:tcW w:w="3502" w:type="pct"/>
          </w:tcPr>
          <w:p w:rsidR="008C3D23" w:rsidRPr="008C3D23" w:rsidRDefault="005A58C2">
            <w:pPr>
              <w:rPr>
                <w:sz w:val="32"/>
                <w:szCs w:val="32"/>
              </w:rPr>
            </w:pPr>
            <w:r>
              <w:rPr>
                <w:sz w:val="32"/>
                <w:szCs w:val="32"/>
              </w:rPr>
              <w:t>Water flowing on top of the ground</w:t>
            </w:r>
          </w:p>
        </w:tc>
      </w:tr>
      <w:tr w:rsidR="008C3D23" w:rsidRPr="008C3D23" w:rsidTr="00E61A59">
        <w:tc>
          <w:tcPr>
            <w:tcW w:w="1498" w:type="pct"/>
          </w:tcPr>
          <w:p w:rsidR="008C3D23" w:rsidRDefault="008C3D23">
            <w:pPr>
              <w:rPr>
                <w:sz w:val="32"/>
                <w:szCs w:val="32"/>
              </w:rPr>
            </w:pPr>
            <w:r>
              <w:rPr>
                <w:sz w:val="32"/>
                <w:szCs w:val="32"/>
              </w:rPr>
              <w:t>Throughflow</w:t>
            </w:r>
          </w:p>
        </w:tc>
        <w:tc>
          <w:tcPr>
            <w:tcW w:w="3502" w:type="pct"/>
          </w:tcPr>
          <w:p w:rsidR="008C3D23" w:rsidRPr="008C3D23" w:rsidRDefault="005A58C2">
            <w:pPr>
              <w:rPr>
                <w:sz w:val="32"/>
                <w:szCs w:val="32"/>
              </w:rPr>
            </w:pPr>
            <w:r>
              <w:rPr>
                <w:sz w:val="32"/>
                <w:szCs w:val="32"/>
              </w:rPr>
              <w:t>Water that flows through the soil layer</w:t>
            </w:r>
          </w:p>
        </w:tc>
      </w:tr>
      <w:tr w:rsidR="008C3D23" w:rsidRPr="008C3D23" w:rsidTr="00E61A59">
        <w:tc>
          <w:tcPr>
            <w:tcW w:w="1498" w:type="pct"/>
          </w:tcPr>
          <w:p w:rsidR="008C3D23" w:rsidRDefault="008C3D23">
            <w:pPr>
              <w:rPr>
                <w:sz w:val="32"/>
                <w:szCs w:val="32"/>
              </w:rPr>
            </w:pPr>
            <w:r>
              <w:rPr>
                <w:sz w:val="32"/>
                <w:szCs w:val="32"/>
              </w:rPr>
              <w:t>Groundwater flow</w:t>
            </w:r>
          </w:p>
        </w:tc>
        <w:tc>
          <w:tcPr>
            <w:tcW w:w="3502" w:type="pct"/>
          </w:tcPr>
          <w:p w:rsidR="008C3D23" w:rsidRPr="008C3D23" w:rsidRDefault="005A58C2">
            <w:pPr>
              <w:rPr>
                <w:sz w:val="32"/>
                <w:szCs w:val="32"/>
              </w:rPr>
            </w:pPr>
            <w:r>
              <w:rPr>
                <w:sz w:val="32"/>
                <w:szCs w:val="32"/>
              </w:rPr>
              <w:t>Water that flows through the rocks beneath the river</w:t>
            </w:r>
          </w:p>
        </w:tc>
      </w:tr>
      <w:tr w:rsidR="005A58C2" w:rsidRPr="008C3D23" w:rsidTr="00E61A59">
        <w:tc>
          <w:tcPr>
            <w:tcW w:w="1498" w:type="pct"/>
          </w:tcPr>
          <w:p w:rsidR="005A58C2" w:rsidRDefault="005A58C2">
            <w:pPr>
              <w:rPr>
                <w:sz w:val="32"/>
                <w:szCs w:val="32"/>
              </w:rPr>
            </w:pPr>
            <w:r>
              <w:rPr>
                <w:sz w:val="32"/>
                <w:szCs w:val="32"/>
              </w:rPr>
              <w:t>Interception</w:t>
            </w:r>
          </w:p>
        </w:tc>
        <w:tc>
          <w:tcPr>
            <w:tcW w:w="3502" w:type="pct"/>
          </w:tcPr>
          <w:p w:rsidR="005A58C2" w:rsidRDefault="005A58C2">
            <w:pPr>
              <w:rPr>
                <w:sz w:val="32"/>
                <w:szCs w:val="32"/>
              </w:rPr>
            </w:pPr>
            <w:r>
              <w:rPr>
                <w:sz w:val="32"/>
                <w:szCs w:val="32"/>
              </w:rPr>
              <w:t>Water that is stored on vegetation so preventing or slowing it from reaching the ground</w:t>
            </w:r>
          </w:p>
        </w:tc>
      </w:tr>
      <w:tr w:rsidR="005A58C2" w:rsidRPr="008C3D23" w:rsidTr="00E61A59">
        <w:tc>
          <w:tcPr>
            <w:tcW w:w="1498" w:type="pct"/>
          </w:tcPr>
          <w:p w:rsidR="005A58C2" w:rsidRDefault="005A58C2">
            <w:pPr>
              <w:rPr>
                <w:sz w:val="32"/>
                <w:szCs w:val="32"/>
              </w:rPr>
            </w:pPr>
            <w:r>
              <w:rPr>
                <w:sz w:val="32"/>
                <w:szCs w:val="32"/>
              </w:rPr>
              <w:t>Infiltration</w:t>
            </w:r>
          </w:p>
        </w:tc>
        <w:tc>
          <w:tcPr>
            <w:tcW w:w="3502" w:type="pct"/>
          </w:tcPr>
          <w:p w:rsidR="005A58C2" w:rsidRDefault="005A58C2">
            <w:pPr>
              <w:rPr>
                <w:sz w:val="32"/>
                <w:szCs w:val="32"/>
              </w:rPr>
            </w:pPr>
            <w:r>
              <w:rPr>
                <w:sz w:val="32"/>
                <w:szCs w:val="32"/>
              </w:rPr>
              <w:t>Water sinking into the soil from the ground surface.</w:t>
            </w:r>
          </w:p>
        </w:tc>
      </w:tr>
      <w:tr w:rsidR="005A58C2" w:rsidRPr="008C3D23" w:rsidTr="00E61A59">
        <w:tc>
          <w:tcPr>
            <w:tcW w:w="1498" w:type="pct"/>
          </w:tcPr>
          <w:p w:rsidR="005A58C2" w:rsidRDefault="005A58C2">
            <w:pPr>
              <w:rPr>
                <w:sz w:val="32"/>
                <w:szCs w:val="32"/>
              </w:rPr>
            </w:pPr>
            <w:r>
              <w:rPr>
                <w:sz w:val="32"/>
                <w:szCs w:val="32"/>
              </w:rPr>
              <w:t>Impermeable</w:t>
            </w:r>
          </w:p>
        </w:tc>
        <w:tc>
          <w:tcPr>
            <w:tcW w:w="3502" w:type="pct"/>
          </w:tcPr>
          <w:p w:rsidR="005A58C2" w:rsidRDefault="005A58C2">
            <w:pPr>
              <w:rPr>
                <w:sz w:val="32"/>
                <w:szCs w:val="32"/>
              </w:rPr>
            </w:pPr>
            <w:r>
              <w:rPr>
                <w:sz w:val="32"/>
                <w:szCs w:val="32"/>
              </w:rPr>
              <w:t>Rock that does not allow water to soak into it e.g. granite, clay</w:t>
            </w:r>
          </w:p>
        </w:tc>
      </w:tr>
      <w:tr w:rsidR="005A58C2" w:rsidRPr="008C3D23" w:rsidTr="00E61A59">
        <w:tc>
          <w:tcPr>
            <w:tcW w:w="1498" w:type="pct"/>
          </w:tcPr>
          <w:p w:rsidR="005A58C2" w:rsidRDefault="005A58C2">
            <w:pPr>
              <w:rPr>
                <w:sz w:val="32"/>
                <w:szCs w:val="32"/>
              </w:rPr>
            </w:pPr>
            <w:r>
              <w:rPr>
                <w:sz w:val="32"/>
                <w:szCs w:val="32"/>
              </w:rPr>
              <w:t>Porous</w:t>
            </w:r>
          </w:p>
        </w:tc>
        <w:tc>
          <w:tcPr>
            <w:tcW w:w="3502" w:type="pct"/>
          </w:tcPr>
          <w:p w:rsidR="005A58C2" w:rsidRDefault="005A58C2">
            <w:pPr>
              <w:rPr>
                <w:sz w:val="32"/>
                <w:szCs w:val="32"/>
              </w:rPr>
            </w:pPr>
            <w:r>
              <w:rPr>
                <w:sz w:val="32"/>
                <w:szCs w:val="32"/>
              </w:rPr>
              <w:t>Rocks that have spaces between particles e.g. chalk</w:t>
            </w:r>
          </w:p>
        </w:tc>
      </w:tr>
      <w:tr w:rsidR="005A58C2" w:rsidRPr="008C3D23" w:rsidTr="00E61A59">
        <w:tc>
          <w:tcPr>
            <w:tcW w:w="1498" w:type="pct"/>
          </w:tcPr>
          <w:p w:rsidR="005A58C2" w:rsidRDefault="005A58C2">
            <w:pPr>
              <w:rPr>
                <w:sz w:val="32"/>
                <w:szCs w:val="32"/>
              </w:rPr>
            </w:pPr>
            <w:r>
              <w:rPr>
                <w:sz w:val="32"/>
                <w:szCs w:val="32"/>
              </w:rPr>
              <w:t>Pervious</w:t>
            </w:r>
          </w:p>
        </w:tc>
        <w:tc>
          <w:tcPr>
            <w:tcW w:w="3502" w:type="pct"/>
          </w:tcPr>
          <w:p w:rsidR="005A58C2" w:rsidRDefault="005A58C2">
            <w:pPr>
              <w:rPr>
                <w:sz w:val="32"/>
                <w:szCs w:val="32"/>
              </w:rPr>
            </w:pPr>
            <w:r>
              <w:rPr>
                <w:sz w:val="32"/>
                <w:szCs w:val="32"/>
              </w:rPr>
              <w:t>Rocks that allow water to pass through it via joints and bedding planes e.g. limestone</w:t>
            </w:r>
          </w:p>
        </w:tc>
      </w:tr>
      <w:tr w:rsidR="005A58C2" w:rsidRPr="008C3D23" w:rsidTr="00E61A59">
        <w:tc>
          <w:tcPr>
            <w:tcW w:w="1498" w:type="pct"/>
          </w:tcPr>
          <w:p w:rsidR="005A58C2" w:rsidRDefault="005A58C2">
            <w:pPr>
              <w:rPr>
                <w:sz w:val="32"/>
                <w:szCs w:val="32"/>
              </w:rPr>
            </w:pPr>
          </w:p>
        </w:tc>
        <w:tc>
          <w:tcPr>
            <w:tcW w:w="3502" w:type="pct"/>
          </w:tcPr>
          <w:p w:rsidR="005A58C2" w:rsidRDefault="005A58C2">
            <w:pPr>
              <w:rPr>
                <w:sz w:val="32"/>
                <w:szCs w:val="32"/>
              </w:rPr>
            </w:pPr>
          </w:p>
          <w:p w:rsidR="00E61A59" w:rsidRDefault="00E61A59">
            <w:pPr>
              <w:rPr>
                <w:sz w:val="32"/>
                <w:szCs w:val="32"/>
              </w:rPr>
            </w:pPr>
          </w:p>
        </w:tc>
      </w:tr>
      <w:tr w:rsidR="005A58C2" w:rsidRPr="008C3D23" w:rsidTr="00E61A59">
        <w:tc>
          <w:tcPr>
            <w:tcW w:w="1498" w:type="pct"/>
          </w:tcPr>
          <w:p w:rsidR="005A58C2" w:rsidRDefault="005A58C2">
            <w:pPr>
              <w:rPr>
                <w:sz w:val="32"/>
                <w:szCs w:val="32"/>
              </w:rPr>
            </w:pPr>
          </w:p>
        </w:tc>
        <w:tc>
          <w:tcPr>
            <w:tcW w:w="3502" w:type="pct"/>
          </w:tcPr>
          <w:p w:rsidR="005A58C2" w:rsidRDefault="005A58C2">
            <w:pPr>
              <w:rPr>
                <w:sz w:val="32"/>
                <w:szCs w:val="32"/>
              </w:rPr>
            </w:pPr>
          </w:p>
          <w:p w:rsidR="00E61A59" w:rsidRDefault="00E61A59">
            <w:pPr>
              <w:rPr>
                <w:sz w:val="32"/>
                <w:szCs w:val="32"/>
              </w:rPr>
            </w:pPr>
          </w:p>
        </w:tc>
      </w:tr>
      <w:tr w:rsidR="005A58C2" w:rsidRPr="008C3D23" w:rsidTr="00E61A59">
        <w:tc>
          <w:tcPr>
            <w:tcW w:w="1498" w:type="pct"/>
          </w:tcPr>
          <w:p w:rsidR="005A58C2" w:rsidRDefault="005A58C2">
            <w:pPr>
              <w:rPr>
                <w:sz w:val="32"/>
                <w:szCs w:val="32"/>
              </w:rPr>
            </w:pPr>
          </w:p>
        </w:tc>
        <w:tc>
          <w:tcPr>
            <w:tcW w:w="3502" w:type="pct"/>
          </w:tcPr>
          <w:p w:rsidR="005A58C2" w:rsidRDefault="005A58C2">
            <w:pPr>
              <w:rPr>
                <w:sz w:val="32"/>
                <w:szCs w:val="32"/>
              </w:rPr>
            </w:pPr>
          </w:p>
          <w:p w:rsidR="00E61A59" w:rsidRDefault="00E61A59">
            <w:pPr>
              <w:rPr>
                <w:sz w:val="32"/>
                <w:szCs w:val="32"/>
              </w:rPr>
            </w:pPr>
          </w:p>
        </w:tc>
      </w:tr>
      <w:tr w:rsidR="005A58C2" w:rsidRPr="008C3D23" w:rsidTr="00E61A59">
        <w:tc>
          <w:tcPr>
            <w:tcW w:w="1498" w:type="pct"/>
          </w:tcPr>
          <w:p w:rsidR="005A58C2" w:rsidRDefault="005A58C2">
            <w:pPr>
              <w:rPr>
                <w:sz w:val="32"/>
                <w:szCs w:val="32"/>
              </w:rPr>
            </w:pPr>
          </w:p>
        </w:tc>
        <w:tc>
          <w:tcPr>
            <w:tcW w:w="3502" w:type="pct"/>
          </w:tcPr>
          <w:p w:rsidR="005A58C2" w:rsidRDefault="005A58C2">
            <w:pPr>
              <w:rPr>
                <w:sz w:val="32"/>
                <w:szCs w:val="32"/>
              </w:rPr>
            </w:pPr>
          </w:p>
          <w:p w:rsidR="00E61A59" w:rsidRDefault="00E61A59">
            <w:pPr>
              <w:rPr>
                <w:sz w:val="32"/>
                <w:szCs w:val="32"/>
              </w:rPr>
            </w:pPr>
          </w:p>
        </w:tc>
      </w:tr>
    </w:tbl>
    <w:p w:rsidR="008C3D23" w:rsidRPr="008C3D23" w:rsidRDefault="008C3D23">
      <w:pPr>
        <w:rPr>
          <w:sz w:val="32"/>
          <w:szCs w:val="32"/>
        </w:rPr>
      </w:pPr>
    </w:p>
    <w:sectPr w:rsidR="008C3D23" w:rsidRPr="008C3D23" w:rsidSect="00E61A59">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3D" w:rsidRDefault="008E573D" w:rsidP="005A58C2">
      <w:pPr>
        <w:spacing w:after="0" w:line="240" w:lineRule="auto"/>
      </w:pPr>
      <w:r>
        <w:separator/>
      </w:r>
    </w:p>
  </w:endnote>
  <w:endnote w:type="continuationSeparator" w:id="1">
    <w:p w:rsidR="008E573D" w:rsidRDefault="008E573D" w:rsidP="005A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3D" w:rsidRDefault="008E573D" w:rsidP="005A58C2">
      <w:pPr>
        <w:spacing w:after="0" w:line="240" w:lineRule="auto"/>
      </w:pPr>
      <w:r>
        <w:separator/>
      </w:r>
    </w:p>
  </w:footnote>
  <w:footnote w:type="continuationSeparator" w:id="1">
    <w:p w:rsidR="008E573D" w:rsidRDefault="008E573D" w:rsidP="005A5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2" w:rsidRPr="00BE0F0B" w:rsidRDefault="00BE0F0B">
    <w:pPr>
      <w:pStyle w:val="Header"/>
      <w:rPr>
        <w:sz w:val="20"/>
        <w:szCs w:val="20"/>
      </w:rPr>
    </w:pPr>
    <w:r w:rsidRPr="00BE0F0B">
      <w:rPr>
        <w:sz w:val="20"/>
        <w:szCs w:val="20"/>
      </w:rPr>
      <w:t>AQA GCSE Spec A UNIT1 Physical Geography: Section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331F"/>
    <w:multiLevelType w:val="hybridMultilevel"/>
    <w:tmpl w:val="E28C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065BB8"/>
    <w:multiLevelType w:val="hybridMultilevel"/>
    <w:tmpl w:val="D960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01205D"/>
    <w:multiLevelType w:val="hybridMultilevel"/>
    <w:tmpl w:val="8DB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3D23"/>
    <w:rsid w:val="000C3561"/>
    <w:rsid w:val="001816FB"/>
    <w:rsid w:val="00596120"/>
    <w:rsid w:val="005A58C2"/>
    <w:rsid w:val="008C3D23"/>
    <w:rsid w:val="008E573D"/>
    <w:rsid w:val="00BE0F0B"/>
    <w:rsid w:val="00E61A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3D23"/>
    <w:pPr>
      <w:ind w:left="720"/>
      <w:contextualSpacing/>
    </w:pPr>
  </w:style>
  <w:style w:type="character" w:styleId="Hyperlink">
    <w:name w:val="Hyperlink"/>
    <w:basedOn w:val="DefaultParagraphFont"/>
    <w:uiPriority w:val="99"/>
    <w:semiHidden/>
    <w:unhideWhenUsed/>
    <w:rsid w:val="008C3D23"/>
    <w:rPr>
      <w:b/>
      <w:bCs/>
      <w:strike w:val="0"/>
      <w:dstrike w:val="0"/>
      <w:color w:val="000099"/>
      <w:u w:val="none"/>
      <w:effect w:val="none"/>
    </w:rPr>
  </w:style>
  <w:style w:type="paragraph" w:styleId="Header">
    <w:name w:val="header"/>
    <w:basedOn w:val="Normal"/>
    <w:link w:val="HeaderChar"/>
    <w:uiPriority w:val="99"/>
    <w:unhideWhenUsed/>
    <w:rsid w:val="005A5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8C2"/>
  </w:style>
  <w:style w:type="paragraph" w:styleId="Footer">
    <w:name w:val="footer"/>
    <w:basedOn w:val="Normal"/>
    <w:link w:val="FooterChar"/>
    <w:uiPriority w:val="99"/>
    <w:semiHidden/>
    <w:unhideWhenUsed/>
    <w:rsid w:val="005A58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58C2"/>
  </w:style>
  <w:style w:type="paragraph" w:styleId="BalloonText">
    <w:name w:val="Balloon Text"/>
    <w:basedOn w:val="Normal"/>
    <w:link w:val="BalloonTextChar"/>
    <w:uiPriority w:val="99"/>
    <w:semiHidden/>
    <w:unhideWhenUsed/>
    <w:rsid w:val="005A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cp:lastModifiedBy>
  <cp:revision>2</cp:revision>
  <dcterms:created xsi:type="dcterms:W3CDTF">2009-07-08T11:53:00Z</dcterms:created>
  <dcterms:modified xsi:type="dcterms:W3CDTF">2009-07-08T12:32:00Z</dcterms:modified>
</cp:coreProperties>
</file>